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78C99" w14:textId="03099CFC" w:rsidR="00F668E0" w:rsidRPr="00223913" w:rsidRDefault="00080B21" w:rsidP="003B4CFC">
      <w:pPr>
        <w:spacing w:after="0" w:line="240" w:lineRule="auto"/>
        <w:jc w:val="both"/>
        <w:rPr>
          <w:rFonts w:eastAsia="Aptos" w:cstheme="minorHAnsi"/>
          <w:b/>
          <w:bCs/>
          <w:sz w:val="36"/>
          <w:szCs w:val="36"/>
        </w:rPr>
      </w:pPr>
      <w:r w:rsidRPr="00663C32">
        <w:rPr>
          <w:rFonts w:eastAsia="Aptos" w:cstheme="min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7728" behindDoc="0" locked="1" layoutInCell="1" allowOverlap="0" wp14:anchorId="1554A9B5" wp14:editId="6BFF3B86">
                <wp:simplePos x="0" y="0"/>
                <wp:positionH relativeFrom="margin">
                  <wp:posOffset>-90170</wp:posOffset>
                </wp:positionH>
                <wp:positionV relativeFrom="page">
                  <wp:posOffset>1228725</wp:posOffset>
                </wp:positionV>
                <wp:extent cx="2752725" cy="828675"/>
                <wp:effectExtent l="0" t="0" r="0" b="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C1444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4A9B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75pt;width:216.75pt;height:65.25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" o:allowoverlap="f" filled="f" stroked="f" strokeweight=".5pt">
                <v:textbox>
                  <w:txbxContent>
                    <w:p w14:paraId="78FC1444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bookmarkStart w:id="0" w:name="_Hlk103173223"/>
      <w:r w:rsidR="00663C32" w:rsidRPr="00663C32">
        <w:rPr>
          <w:rFonts w:eastAsia="Aptos" w:cstheme="minorHAnsi"/>
          <w:b/>
          <w:bCs/>
          <w:sz w:val="36"/>
          <w:szCs w:val="36"/>
        </w:rPr>
        <w:t>Lesní bioekonomika do škol úspěšně završila sérii seminářů pro pedagogy</w:t>
      </w:r>
    </w:p>
    <w:p w14:paraId="45CE27E8" w14:textId="77777777" w:rsidR="004D6F7C" w:rsidRPr="00223913" w:rsidRDefault="004D6F7C" w:rsidP="00D50D56">
      <w:pPr>
        <w:spacing w:after="0" w:line="240" w:lineRule="auto"/>
        <w:jc w:val="both"/>
        <w:rPr>
          <w:rFonts w:cstheme="minorHAnsi"/>
        </w:rPr>
      </w:pPr>
    </w:p>
    <w:p w14:paraId="55B0A5E2" w14:textId="33FC794F" w:rsidR="00663C32" w:rsidRPr="00663C32" w:rsidRDefault="00A400B8" w:rsidP="003B4CFC">
      <w:pPr>
        <w:spacing w:after="0" w:line="240" w:lineRule="auto"/>
        <w:jc w:val="both"/>
        <w:rPr>
          <w:rFonts w:eastAsia="Aptos" w:cstheme="minorHAnsi"/>
          <w:b/>
          <w:bCs/>
        </w:rPr>
      </w:pPr>
      <w:r w:rsidRPr="00223913">
        <w:rPr>
          <w:rFonts w:eastAsia="Aptos" w:cstheme="minorHAnsi"/>
          <w:b/>
          <w:bCs/>
        </w:rPr>
        <w:t xml:space="preserve">Praha, </w:t>
      </w:r>
      <w:r w:rsidR="005C55B9">
        <w:rPr>
          <w:rFonts w:eastAsia="Aptos" w:cstheme="minorHAnsi"/>
          <w:b/>
          <w:bCs/>
        </w:rPr>
        <w:t>1</w:t>
      </w:r>
      <w:r w:rsidR="002D4D79" w:rsidRPr="00223913">
        <w:rPr>
          <w:rFonts w:eastAsia="Aptos" w:cstheme="minorHAnsi"/>
          <w:b/>
          <w:bCs/>
        </w:rPr>
        <w:t xml:space="preserve">. </w:t>
      </w:r>
      <w:r w:rsidR="00663C32">
        <w:rPr>
          <w:rFonts w:eastAsia="Aptos" w:cstheme="minorHAnsi"/>
          <w:b/>
          <w:bCs/>
        </w:rPr>
        <w:t>června</w:t>
      </w:r>
      <w:r w:rsidR="002D4D79" w:rsidRPr="00223913">
        <w:rPr>
          <w:rFonts w:eastAsia="Aptos" w:cstheme="minorHAnsi"/>
          <w:b/>
          <w:bCs/>
        </w:rPr>
        <w:t xml:space="preserve"> </w:t>
      </w:r>
      <w:r w:rsidR="001F2E81" w:rsidRPr="00223913">
        <w:rPr>
          <w:rFonts w:eastAsia="Aptos" w:cstheme="minorHAnsi"/>
          <w:b/>
          <w:bCs/>
        </w:rPr>
        <w:t>202</w:t>
      </w:r>
      <w:r w:rsidR="00663C32">
        <w:rPr>
          <w:rFonts w:eastAsia="Aptos" w:cstheme="minorHAnsi"/>
          <w:b/>
          <w:bCs/>
        </w:rPr>
        <w:t>6</w:t>
      </w:r>
      <w:r w:rsidR="001F2E81" w:rsidRPr="00223913">
        <w:rPr>
          <w:rFonts w:eastAsia="Aptos" w:cstheme="minorHAnsi"/>
          <w:b/>
          <w:bCs/>
        </w:rPr>
        <w:t xml:space="preserve"> </w:t>
      </w:r>
      <w:r w:rsidRPr="00223913">
        <w:rPr>
          <w:rFonts w:eastAsia="Aptos" w:cstheme="minorHAnsi"/>
        </w:rPr>
        <w:t xml:space="preserve">– </w:t>
      </w:r>
      <w:r w:rsidR="00663C32" w:rsidRPr="00663C32">
        <w:rPr>
          <w:rFonts w:eastAsia="Aptos" w:cstheme="minorHAnsi"/>
          <w:i/>
          <w:iCs/>
        </w:rPr>
        <w:t xml:space="preserve">Projekt Lesní bioekonomika do škol, podpořený Magistrátem hlavního města Prahy, úspěšně završil sérii odborných seminářů určených pedagogům základních škol a víceletých gymnázií. Během podzimu 2025 a jara 2026 se </w:t>
      </w:r>
      <w:r w:rsidR="00663C32">
        <w:rPr>
          <w:rFonts w:eastAsia="Aptos" w:cstheme="minorHAnsi"/>
          <w:i/>
          <w:iCs/>
        </w:rPr>
        <w:t xml:space="preserve">za odborného vedení lektorů z Fakulty lesnické </w:t>
      </w:r>
      <w:r w:rsidR="00D50D56">
        <w:rPr>
          <w:rFonts w:eastAsia="Aptos" w:cstheme="minorHAnsi"/>
          <w:i/>
          <w:iCs/>
        </w:rPr>
        <w:br/>
      </w:r>
      <w:r w:rsidR="00663C32">
        <w:rPr>
          <w:rFonts w:eastAsia="Aptos" w:cstheme="minorHAnsi"/>
          <w:i/>
          <w:iCs/>
        </w:rPr>
        <w:t>a dřevařské ČZU v Praze</w:t>
      </w:r>
      <w:r w:rsidR="00663C32" w:rsidRPr="00663C32">
        <w:rPr>
          <w:rFonts w:eastAsia="Aptos" w:cstheme="minorHAnsi"/>
          <w:i/>
          <w:iCs/>
        </w:rPr>
        <w:t xml:space="preserve"> uskutečnilo celkem šest vzdělávacích seminářů</w:t>
      </w:r>
      <w:r w:rsidR="00663C32">
        <w:rPr>
          <w:rFonts w:eastAsia="Aptos" w:cstheme="minorHAnsi"/>
          <w:i/>
          <w:iCs/>
        </w:rPr>
        <w:t xml:space="preserve">, </w:t>
      </w:r>
      <w:r w:rsidR="00663C32" w:rsidRPr="00663C32">
        <w:rPr>
          <w:rFonts w:eastAsia="Aptos" w:cstheme="minorHAnsi"/>
          <w:i/>
          <w:iCs/>
        </w:rPr>
        <w:t xml:space="preserve">kterých se zúčastnilo </w:t>
      </w:r>
      <w:r w:rsidR="00D50D56">
        <w:rPr>
          <w:rFonts w:eastAsia="Aptos" w:cstheme="minorHAnsi"/>
          <w:i/>
          <w:iCs/>
        </w:rPr>
        <w:br/>
      </w:r>
      <w:r w:rsidR="00663C32" w:rsidRPr="00663C32">
        <w:rPr>
          <w:rFonts w:eastAsia="Aptos" w:cstheme="minorHAnsi"/>
          <w:i/>
          <w:iCs/>
        </w:rPr>
        <w:t>107 pedagogických pracovníků z Prahy.</w:t>
      </w:r>
    </w:p>
    <w:p w14:paraId="40CA9639" w14:textId="77777777" w:rsidR="00663C32" w:rsidRDefault="00663C32" w:rsidP="003B4CFC">
      <w:pPr>
        <w:spacing w:after="0" w:line="240" w:lineRule="auto"/>
        <w:jc w:val="both"/>
        <w:rPr>
          <w:rFonts w:eastAsia="Aptos" w:cstheme="minorHAnsi"/>
          <w:b/>
          <w:bCs/>
        </w:rPr>
      </w:pPr>
    </w:p>
    <w:p w14:paraId="6CDD5206" w14:textId="5553F03C" w:rsidR="00CE3066" w:rsidRDefault="00663C32" w:rsidP="00D50D56">
      <w:pPr>
        <w:spacing w:after="0" w:line="240" w:lineRule="auto"/>
        <w:jc w:val="both"/>
        <w:rPr>
          <w:rFonts w:eastAsia="Aptos" w:cstheme="minorHAnsi"/>
        </w:rPr>
      </w:pPr>
      <w:r w:rsidRPr="00663C32">
        <w:rPr>
          <w:rFonts w:eastAsia="Aptos" w:cstheme="minorHAnsi"/>
        </w:rPr>
        <w:t xml:space="preserve">Cílem projektu </w:t>
      </w:r>
      <w:r>
        <w:rPr>
          <w:rFonts w:eastAsia="Aptos" w:cstheme="minorHAnsi"/>
        </w:rPr>
        <w:t xml:space="preserve">lesní bioekonomika do škol </w:t>
      </w:r>
      <w:r w:rsidRPr="00663C32">
        <w:rPr>
          <w:rFonts w:eastAsia="Aptos" w:cstheme="minorHAnsi"/>
        </w:rPr>
        <w:t>bylo přiblížit učitelům problematiku lesní bioekonomiky, udržitelného hospodaření s přírodními zdroji a možnosti začlenění těchto témat do výuky na základních školách</w:t>
      </w:r>
      <w:r w:rsidR="00CE3066">
        <w:rPr>
          <w:rFonts w:eastAsia="Aptos" w:cstheme="minorHAnsi"/>
        </w:rPr>
        <w:t xml:space="preserve"> a víceletých gymnáziích</w:t>
      </w:r>
      <w:r w:rsidRPr="00663C32">
        <w:rPr>
          <w:rFonts w:eastAsia="Aptos" w:cstheme="minorHAnsi"/>
        </w:rPr>
        <w:t>. Semináře představily soubor výukových materiálů zaměřených na</w:t>
      </w:r>
      <w:r w:rsidR="00D50D56">
        <w:rPr>
          <w:rFonts w:eastAsia="Aptos" w:cstheme="minorHAnsi"/>
        </w:rPr>
        <w:t xml:space="preserve"> aktivity obsahově </w:t>
      </w:r>
      <w:r w:rsidR="00CE3066">
        <w:rPr>
          <w:rFonts w:eastAsia="Aptos" w:cstheme="minorHAnsi"/>
        </w:rPr>
        <w:t>spojené s</w:t>
      </w:r>
      <w:r w:rsidRPr="00663C32">
        <w:rPr>
          <w:rFonts w:eastAsia="Aptos" w:cstheme="minorHAnsi"/>
        </w:rPr>
        <w:t xml:space="preserve"> les</w:t>
      </w:r>
      <w:r w:rsidR="00D50D56">
        <w:rPr>
          <w:rFonts w:eastAsia="Aptos" w:cstheme="minorHAnsi"/>
        </w:rPr>
        <w:t>ní</w:t>
      </w:r>
      <w:r w:rsidR="00CE3066">
        <w:rPr>
          <w:rFonts w:eastAsia="Aptos" w:cstheme="minorHAnsi"/>
        </w:rPr>
        <w:t>mi</w:t>
      </w:r>
      <w:r w:rsidR="00D50D56">
        <w:rPr>
          <w:rFonts w:eastAsia="Aptos" w:cstheme="minorHAnsi"/>
        </w:rPr>
        <w:t xml:space="preserve"> ekosystém</w:t>
      </w:r>
      <w:r w:rsidR="00CE3066">
        <w:rPr>
          <w:rFonts w:eastAsia="Aptos" w:cstheme="minorHAnsi"/>
        </w:rPr>
        <w:t>y</w:t>
      </w:r>
      <w:r w:rsidRPr="00663C32">
        <w:rPr>
          <w:rFonts w:eastAsia="Aptos" w:cstheme="minorHAnsi"/>
        </w:rPr>
        <w:t>, lesn</w:t>
      </w:r>
      <w:r w:rsidR="00D50D56">
        <w:rPr>
          <w:rFonts w:eastAsia="Aptos" w:cstheme="minorHAnsi"/>
        </w:rPr>
        <w:t>í</w:t>
      </w:r>
      <w:r w:rsidR="00CE3066">
        <w:rPr>
          <w:rFonts w:eastAsia="Aptos" w:cstheme="minorHAnsi"/>
        </w:rPr>
        <w:t>m</w:t>
      </w:r>
      <w:r w:rsidR="00D50D56">
        <w:rPr>
          <w:rFonts w:eastAsia="Aptos" w:cstheme="minorHAnsi"/>
        </w:rPr>
        <w:t xml:space="preserve"> hospodářství</w:t>
      </w:r>
      <w:r w:rsidR="00CE3066">
        <w:rPr>
          <w:rFonts w:eastAsia="Aptos" w:cstheme="minorHAnsi"/>
        </w:rPr>
        <w:t>m</w:t>
      </w:r>
      <w:r w:rsidRPr="00663C32">
        <w:rPr>
          <w:rFonts w:eastAsia="Aptos" w:cstheme="minorHAnsi"/>
        </w:rPr>
        <w:t>, využívání</w:t>
      </w:r>
      <w:r w:rsidR="00CE3066">
        <w:rPr>
          <w:rFonts w:eastAsia="Aptos" w:cstheme="minorHAnsi"/>
        </w:rPr>
        <w:t>m</w:t>
      </w:r>
      <w:r w:rsidRPr="00663C32">
        <w:rPr>
          <w:rFonts w:eastAsia="Aptos" w:cstheme="minorHAnsi"/>
        </w:rPr>
        <w:t xml:space="preserve"> obnovitelných zdrojů</w:t>
      </w:r>
      <w:r w:rsidR="00CE3066">
        <w:rPr>
          <w:rFonts w:eastAsia="Aptos" w:cstheme="minorHAnsi"/>
        </w:rPr>
        <w:t xml:space="preserve"> a pochopením environmentální společenské odpovědnosti. Všechny prezentované aktivity zmíněných modulů pak byly uváděny v souvislost s běžnou výukou v celé řadě různých předmětů.</w:t>
      </w:r>
      <w:r w:rsidR="000007B8" w:rsidRPr="000007B8">
        <w:rPr>
          <w:rFonts w:eastAsia="Aptos" w:cstheme="minorHAnsi"/>
        </w:rPr>
        <w:t xml:space="preserve"> </w:t>
      </w:r>
    </w:p>
    <w:p w14:paraId="5CCDD72F" w14:textId="10341B1F" w:rsidR="000007B8" w:rsidRPr="00663C32" w:rsidRDefault="000007B8" w:rsidP="003B4CFC">
      <w:pPr>
        <w:spacing w:after="0" w:line="240" w:lineRule="auto"/>
        <w:jc w:val="both"/>
        <w:rPr>
          <w:rFonts w:eastAsia="Aptos" w:cstheme="minorHAnsi"/>
        </w:rPr>
      </w:pPr>
      <w:r w:rsidRPr="00663C32">
        <w:rPr>
          <w:rFonts w:eastAsia="Aptos" w:cstheme="minorHAnsi"/>
        </w:rPr>
        <w:t>Součástí každého semináře byla nejen odborná přednáška</w:t>
      </w:r>
      <w:r w:rsidR="00CE3066">
        <w:rPr>
          <w:rFonts w:eastAsia="Aptos" w:cstheme="minorHAnsi"/>
        </w:rPr>
        <w:t xml:space="preserve"> o projektu a problematice lesní bioekonomiky v globálním a národním hledisku</w:t>
      </w:r>
      <w:r w:rsidRPr="00663C32">
        <w:rPr>
          <w:rFonts w:eastAsia="Aptos" w:cstheme="minorHAnsi"/>
        </w:rPr>
        <w:t xml:space="preserve">, ale také praktické ukázky aktivit využitelných při </w:t>
      </w:r>
      <w:r w:rsidR="00CE3066">
        <w:rPr>
          <w:rFonts w:eastAsia="Aptos" w:cstheme="minorHAnsi"/>
        </w:rPr>
        <w:t xml:space="preserve">každodenní </w:t>
      </w:r>
      <w:r w:rsidRPr="00663C32">
        <w:rPr>
          <w:rFonts w:eastAsia="Aptos" w:cstheme="minorHAnsi"/>
        </w:rPr>
        <w:t>výuce. Pedagogové si vybrané metodické postupy sami vyzkouše</w:t>
      </w:r>
      <w:r w:rsidR="00E36472">
        <w:rPr>
          <w:rFonts w:eastAsia="Aptos" w:cstheme="minorHAnsi"/>
        </w:rPr>
        <w:t>li</w:t>
      </w:r>
      <w:r w:rsidRPr="00663C32">
        <w:rPr>
          <w:rFonts w:eastAsia="Aptos" w:cstheme="minorHAnsi"/>
        </w:rPr>
        <w:t xml:space="preserve"> a diskutov</w:t>
      </w:r>
      <w:r w:rsidR="00E36472">
        <w:rPr>
          <w:rFonts w:eastAsia="Aptos" w:cstheme="minorHAnsi"/>
        </w:rPr>
        <w:t>ali</w:t>
      </w:r>
      <w:r w:rsidRPr="00663C32">
        <w:rPr>
          <w:rFonts w:eastAsia="Aptos" w:cstheme="minorHAnsi"/>
        </w:rPr>
        <w:t xml:space="preserve"> </w:t>
      </w:r>
      <w:r w:rsidR="00CE3066">
        <w:rPr>
          <w:rFonts w:eastAsia="Aptos" w:cstheme="minorHAnsi"/>
        </w:rPr>
        <w:br/>
      </w:r>
      <w:r w:rsidRPr="00663C32">
        <w:rPr>
          <w:rFonts w:eastAsia="Aptos" w:cstheme="minorHAnsi"/>
        </w:rPr>
        <w:t xml:space="preserve">o možnostech jejich využití </w:t>
      </w:r>
      <w:r w:rsidR="00CE3066">
        <w:rPr>
          <w:rFonts w:eastAsia="Aptos" w:cstheme="minorHAnsi"/>
        </w:rPr>
        <w:t>ve své vlastní pedagogické práci</w:t>
      </w:r>
      <w:r w:rsidRPr="00663C32">
        <w:rPr>
          <w:rFonts w:eastAsia="Aptos" w:cstheme="minorHAnsi"/>
        </w:rPr>
        <w:t>.</w:t>
      </w:r>
    </w:p>
    <w:p w14:paraId="36589625" w14:textId="47671B10" w:rsidR="00CE3066" w:rsidRDefault="000007B8" w:rsidP="00D50D56">
      <w:pPr>
        <w:spacing w:after="0" w:line="240" w:lineRule="auto"/>
        <w:jc w:val="both"/>
        <w:rPr>
          <w:rFonts w:eastAsia="Aptos" w:cstheme="minorHAnsi"/>
        </w:rPr>
      </w:pPr>
      <w:r w:rsidRPr="00663C32">
        <w:rPr>
          <w:rFonts w:eastAsia="Aptos" w:cstheme="minorHAnsi"/>
        </w:rPr>
        <w:t>Každý účastník</w:t>
      </w:r>
      <w:r w:rsidR="00CE3066">
        <w:rPr>
          <w:rFonts w:eastAsia="Aptos" w:cstheme="minorHAnsi"/>
        </w:rPr>
        <w:t xml:space="preserve"> semináře</w:t>
      </w:r>
      <w:r w:rsidRPr="00663C32">
        <w:rPr>
          <w:rFonts w:eastAsia="Aptos" w:cstheme="minorHAnsi"/>
        </w:rPr>
        <w:t xml:space="preserve"> obdržel tištěnou sadu čtyř tematických vzdělávacích modulů obsahujících</w:t>
      </w:r>
      <w:r w:rsidR="00CE3066">
        <w:rPr>
          <w:rFonts w:eastAsia="Aptos" w:cstheme="minorHAnsi"/>
        </w:rPr>
        <w:t xml:space="preserve"> celkem</w:t>
      </w:r>
      <w:r w:rsidRPr="00663C32">
        <w:rPr>
          <w:rFonts w:eastAsia="Aptos" w:cstheme="minorHAnsi"/>
        </w:rPr>
        <w:t xml:space="preserve"> 60 aktivit určených pro práci se žáky na 1. i 2. stupni základních škol</w:t>
      </w:r>
      <w:r w:rsidR="00CE3066">
        <w:rPr>
          <w:rFonts w:eastAsia="Aptos" w:cstheme="minorHAnsi"/>
        </w:rPr>
        <w:t>, respektive víceletých gymnázií</w:t>
      </w:r>
      <w:r w:rsidRPr="00663C32">
        <w:rPr>
          <w:rFonts w:eastAsia="Aptos" w:cstheme="minorHAnsi"/>
        </w:rPr>
        <w:t xml:space="preserve">. Materiály vznikly ve spolupráci Lesů České zemědělské univerzity, Fakulty lesnické </w:t>
      </w:r>
      <w:r w:rsidR="00CE3066">
        <w:rPr>
          <w:rFonts w:eastAsia="Aptos" w:cstheme="minorHAnsi"/>
        </w:rPr>
        <w:br/>
      </w:r>
      <w:r w:rsidRPr="00663C32">
        <w:rPr>
          <w:rFonts w:eastAsia="Aptos" w:cstheme="minorHAnsi"/>
        </w:rPr>
        <w:t xml:space="preserve">a dřevařské ČZU, Základní školy Pečky, Institutu profesního rozvoje a norského partnera </w:t>
      </w:r>
      <w:proofErr w:type="spellStart"/>
      <w:r w:rsidRPr="00663C32">
        <w:rPr>
          <w:rFonts w:eastAsia="Aptos" w:cstheme="minorHAnsi"/>
        </w:rPr>
        <w:t>Forestry</w:t>
      </w:r>
      <w:proofErr w:type="spellEnd"/>
      <w:r w:rsidRPr="00663C32">
        <w:rPr>
          <w:rFonts w:eastAsia="Aptos" w:cstheme="minorHAnsi"/>
        </w:rPr>
        <w:t xml:space="preserve"> </w:t>
      </w:r>
      <w:proofErr w:type="spellStart"/>
      <w:r w:rsidRPr="00663C32">
        <w:rPr>
          <w:rFonts w:eastAsia="Aptos" w:cstheme="minorHAnsi"/>
        </w:rPr>
        <w:t>Extension</w:t>
      </w:r>
      <w:proofErr w:type="spellEnd"/>
      <w:r w:rsidRPr="00663C32">
        <w:rPr>
          <w:rFonts w:eastAsia="Aptos" w:cstheme="minorHAnsi"/>
        </w:rPr>
        <w:t xml:space="preserve"> Institute v rámci projektu financovaného z Fondů EHP.</w:t>
      </w:r>
      <w:r w:rsidR="008E0B10">
        <w:rPr>
          <w:rFonts w:eastAsia="Aptos" w:cstheme="minorHAnsi"/>
        </w:rPr>
        <w:t xml:space="preserve"> </w:t>
      </w:r>
    </w:p>
    <w:p w14:paraId="5A53456D" w14:textId="77777777" w:rsidR="00CE3066" w:rsidRDefault="00CE3066" w:rsidP="00D50D56">
      <w:pPr>
        <w:spacing w:after="0" w:line="240" w:lineRule="auto"/>
        <w:jc w:val="both"/>
        <w:rPr>
          <w:rFonts w:eastAsia="Aptos" w:cstheme="minorHAnsi"/>
        </w:rPr>
      </w:pPr>
    </w:p>
    <w:p w14:paraId="0F87B311" w14:textId="6328F001" w:rsidR="00CE3066" w:rsidRPr="00663C32" w:rsidRDefault="00663C32" w:rsidP="003B4CFC">
      <w:pPr>
        <w:spacing w:after="0" w:line="240" w:lineRule="auto"/>
        <w:jc w:val="both"/>
        <w:rPr>
          <w:rFonts w:eastAsia="Aptos" w:cstheme="minorHAnsi"/>
        </w:rPr>
      </w:pPr>
      <w:r w:rsidRPr="00663C32">
        <w:rPr>
          <w:rFonts w:eastAsia="Aptos" w:cstheme="minorHAnsi"/>
        </w:rPr>
        <w:t>„</w:t>
      </w:r>
      <w:r w:rsidRPr="003B4CFC">
        <w:rPr>
          <w:rFonts w:eastAsia="Aptos" w:cstheme="minorHAnsi"/>
          <w:i/>
          <w:iCs/>
        </w:rPr>
        <w:t xml:space="preserve">Velmi nás těší zájem pedagogů o problematiku lesní bioekonomiky a udržitelného využívání přírodních zdrojů. Věříme, že získané materiály najdou své uplatnění ve výuce a pomohou </w:t>
      </w:r>
      <w:r w:rsidR="00CE3066">
        <w:rPr>
          <w:rFonts w:eastAsia="Aptos" w:cstheme="minorHAnsi"/>
          <w:i/>
          <w:iCs/>
        </w:rPr>
        <w:t>žákům</w:t>
      </w:r>
      <w:r w:rsidRPr="003B4CFC">
        <w:rPr>
          <w:rFonts w:eastAsia="Aptos" w:cstheme="minorHAnsi"/>
          <w:i/>
          <w:iCs/>
        </w:rPr>
        <w:t xml:space="preserve"> lépe porozumět </w:t>
      </w:r>
      <w:r w:rsidR="000007B8" w:rsidRPr="003B4CFC">
        <w:rPr>
          <w:rFonts w:eastAsia="Aptos" w:cstheme="minorHAnsi"/>
          <w:i/>
          <w:iCs/>
        </w:rPr>
        <w:t xml:space="preserve">lesnictví, fungování lesního ekosystému a </w:t>
      </w:r>
      <w:r w:rsidRPr="003B4CFC">
        <w:rPr>
          <w:rFonts w:eastAsia="Aptos" w:cstheme="minorHAnsi"/>
          <w:i/>
          <w:iCs/>
        </w:rPr>
        <w:t>odpovědné</w:t>
      </w:r>
      <w:r w:rsidR="000007B8" w:rsidRPr="003B4CFC">
        <w:rPr>
          <w:rFonts w:eastAsia="Aptos" w:cstheme="minorHAnsi"/>
          <w:i/>
          <w:iCs/>
        </w:rPr>
        <w:t>mu</w:t>
      </w:r>
      <w:r w:rsidRPr="003B4CFC">
        <w:rPr>
          <w:rFonts w:eastAsia="Aptos" w:cstheme="minorHAnsi"/>
          <w:i/>
          <w:iCs/>
        </w:rPr>
        <w:t xml:space="preserve"> hospodaření s obnovitelnými zdroji. </w:t>
      </w:r>
      <w:r w:rsidR="000007B8" w:rsidRPr="003B4CFC">
        <w:rPr>
          <w:rFonts w:eastAsia="Aptos" w:cstheme="minorHAnsi"/>
          <w:i/>
          <w:iCs/>
        </w:rPr>
        <w:t>Rád bych</w:t>
      </w:r>
      <w:r w:rsidR="00CE3066">
        <w:rPr>
          <w:rFonts w:eastAsia="Aptos" w:cstheme="minorHAnsi"/>
          <w:i/>
          <w:iCs/>
        </w:rPr>
        <w:t xml:space="preserve"> tímto</w:t>
      </w:r>
      <w:r w:rsidR="000007B8" w:rsidRPr="003B4CFC">
        <w:rPr>
          <w:rFonts w:eastAsia="Aptos" w:cstheme="minorHAnsi"/>
          <w:i/>
          <w:iCs/>
        </w:rPr>
        <w:t xml:space="preserve"> poděkoval FZŠ Mezi školami</w:t>
      </w:r>
      <w:r w:rsidR="003B4CFC">
        <w:rPr>
          <w:rFonts w:eastAsia="Aptos" w:cstheme="minorHAnsi"/>
          <w:i/>
          <w:iCs/>
        </w:rPr>
        <w:t>;</w:t>
      </w:r>
      <w:r w:rsidR="000007B8" w:rsidRPr="003B4CFC">
        <w:rPr>
          <w:rFonts w:eastAsia="Aptos" w:cstheme="minorHAnsi"/>
          <w:i/>
          <w:iCs/>
        </w:rPr>
        <w:t xml:space="preserve"> ZŠ a MŠ Červený vrch</w:t>
      </w:r>
      <w:r w:rsidR="003B4CFC">
        <w:rPr>
          <w:rFonts w:eastAsia="Aptos" w:cstheme="minorHAnsi"/>
          <w:i/>
          <w:iCs/>
        </w:rPr>
        <w:t>;</w:t>
      </w:r>
      <w:r w:rsidR="000007B8" w:rsidRPr="003B4CFC">
        <w:rPr>
          <w:rFonts w:eastAsia="Aptos" w:cstheme="minorHAnsi"/>
          <w:i/>
          <w:iCs/>
        </w:rPr>
        <w:t xml:space="preserve"> Gymnáziu Nad Alejí</w:t>
      </w:r>
      <w:r w:rsidR="003B4CFC">
        <w:rPr>
          <w:rFonts w:eastAsia="Aptos" w:cstheme="minorHAnsi"/>
          <w:i/>
          <w:iCs/>
        </w:rPr>
        <w:t>;</w:t>
      </w:r>
      <w:r w:rsidR="000007B8" w:rsidRPr="003B4CFC">
        <w:rPr>
          <w:rFonts w:eastAsia="Aptos" w:cstheme="minorHAnsi"/>
          <w:i/>
          <w:iCs/>
        </w:rPr>
        <w:t xml:space="preserve"> ZŠ Praha</w:t>
      </w:r>
      <w:r w:rsidR="003B4CFC">
        <w:rPr>
          <w:rFonts w:eastAsia="Aptos" w:cstheme="minorHAnsi"/>
          <w:i/>
          <w:iCs/>
        </w:rPr>
        <w:t>-</w:t>
      </w:r>
      <w:r w:rsidR="000007B8" w:rsidRPr="003B4CFC">
        <w:rPr>
          <w:rFonts w:eastAsia="Aptos" w:cstheme="minorHAnsi"/>
          <w:i/>
          <w:iCs/>
        </w:rPr>
        <w:t>Běchovice</w:t>
      </w:r>
      <w:r w:rsidR="003B4CFC">
        <w:rPr>
          <w:rFonts w:eastAsia="Aptos" w:cstheme="minorHAnsi"/>
          <w:i/>
          <w:iCs/>
        </w:rPr>
        <w:t>;</w:t>
      </w:r>
      <w:r w:rsidR="000007B8" w:rsidRPr="003B4CFC">
        <w:rPr>
          <w:rFonts w:eastAsia="Aptos" w:cstheme="minorHAnsi"/>
          <w:i/>
          <w:iCs/>
        </w:rPr>
        <w:t xml:space="preserve"> ZŠ a MŠ Praha 3, </w:t>
      </w:r>
      <w:r w:rsidR="003B4CFC">
        <w:rPr>
          <w:rFonts w:eastAsia="Aptos" w:cstheme="minorHAnsi"/>
          <w:i/>
          <w:iCs/>
        </w:rPr>
        <w:t xml:space="preserve">nám. </w:t>
      </w:r>
      <w:r w:rsidR="000007B8" w:rsidRPr="003B4CFC">
        <w:rPr>
          <w:rFonts w:eastAsia="Aptos" w:cstheme="minorHAnsi"/>
          <w:i/>
          <w:iCs/>
        </w:rPr>
        <w:t>Jiřího z Lobkovic a Veselé škole, Soukenická za spolupráci při realizaci seminářů a Magistrátu hlavního města Prahy za podporu projektu</w:t>
      </w:r>
      <w:r w:rsidRPr="003B4CFC">
        <w:rPr>
          <w:rFonts w:eastAsia="Aptos" w:cstheme="minorHAnsi"/>
          <w:i/>
          <w:iCs/>
        </w:rPr>
        <w:t xml:space="preserve">,“ </w:t>
      </w:r>
      <w:r w:rsidRPr="00CE3066">
        <w:rPr>
          <w:rFonts w:eastAsia="Aptos" w:cstheme="minorHAnsi"/>
        </w:rPr>
        <w:t>říká Radim Löwe, hlavní řešitel projektu z Fakulty lesnické a dřevařské ČZU v Praze.</w:t>
      </w:r>
    </w:p>
    <w:p w14:paraId="7F2626B2" w14:textId="16032E82" w:rsidR="00663C32" w:rsidRDefault="00663C32" w:rsidP="00D50D56">
      <w:pPr>
        <w:spacing w:after="0" w:line="240" w:lineRule="auto"/>
        <w:jc w:val="both"/>
        <w:rPr>
          <w:rFonts w:eastAsia="Aptos" w:cstheme="minorHAnsi"/>
        </w:rPr>
      </w:pPr>
      <w:r w:rsidRPr="00663C32">
        <w:rPr>
          <w:rFonts w:eastAsia="Aptos" w:cstheme="minorHAnsi"/>
        </w:rPr>
        <w:t>Velký důraz byl během seminářů kladen na praktickou využitelnost jednotlivých aktivit a jejich snadné začlenění do běžné školní výuky.</w:t>
      </w:r>
      <w:r w:rsidR="000007B8">
        <w:rPr>
          <w:rFonts w:eastAsia="Aptos" w:cstheme="minorHAnsi"/>
        </w:rPr>
        <w:t xml:space="preserve"> </w:t>
      </w:r>
      <w:r w:rsidRPr="003B4CFC">
        <w:rPr>
          <w:rFonts w:eastAsia="Aptos" w:cstheme="minorHAnsi"/>
          <w:i/>
          <w:iCs/>
        </w:rPr>
        <w:t>„Na seminářích jsme se snažili ukázat, že téma les</w:t>
      </w:r>
      <w:r w:rsidR="00CE3066">
        <w:rPr>
          <w:rFonts w:eastAsia="Aptos" w:cstheme="minorHAnsi"/>
          <w:i/>
          <w:iCs/>
        </w:rPr>
        <w:t>ního ekosystému</w:t>
      </w:r>
      <w:r w:rsidRPr="003B4CFC">
        <w:rPr>
          <w:rFonts w:eastAsia="Aptos" w:cstheme="minorHAnsi"/>
          <w:i/>
          <w:iCs/>
        </w:rPr>
        <w:t>, lesnictví a bioekonomiky lze přirozeně propojit s přírodovědnými, společenskovědními i technickými předměty. Učitelé ocenili zejména praktický charakter aktivit a možnost okamžitého využití ve výuce</w:t>
      </w:r>
      <w:r w:rsidR="00CE3066">
        <w:rPr>
          <w:rFonts w:eastAsia="Aptos" w:cstheme="minorHAnsi"/>
          <w:i/>
          <w:iCs/>
        </w:rPr>
        <w:t xml:space="preserve">, </w:t>
      </w:r>
      <w:r w:rsidR="000D75CB">
        <w:rPr>
          <w:rFonts w:eastAsia="Aptos" w:cstheme="minorHAnsi"/>
          <w:i/>
          <w:iCs/>
        </w:rPr>
        <w:br/>
      </w:r>
      <w:r w:rsidR="00CE3066">
        <w:rPr>
          <w:rFonts w:eastAsia="Aptos" w:cstheme="minorHAnsi"/>
          <w:i/>
          <w:iCs/>
        </w:rPr>
        <w:t>a to jak v přírodním exteriéru, tak v interiéru učebny</w:t>
      </w:r>
      <w:r w:rsidRPr="003B4CFC">
        <w:rPr>
          <w:rFonts w:eastAsia="Aptos" w:cstheme="minorHAnsi"/>
          <w:i/>
          <w:iCs/>
        </w:rPr>
        <w:t>. Velkou radost nám dělala také</w:t>
      </w:r>
      <w:r w:rsidR="000D75CB">
        <w:rPr>
          <w:rFonts w:eastAsia="Aptos" w:cstheme="minorHAnsi"/>
          <w:i/>
          <w:iCs/>
        </w:rPr>
        <w:t xml:space="preserve"> velmi</w:t>
      </w:r>
      <w:r w:rsidRPr="003B4CFC">
        <w:rPr>
          <w:rFonts w:eastAsia="Aptos" w:cstheme="minorHAnsi"/>
          <w:i/>
          <w:iCs/>
        </w:rPr>
        <w:t xml:space="preserve"> aktivní </w:t>
      </w:r>
      <w:proofErr w:type="gramStart"/>
      <w:r w:rsidRPr="003B4CFC">
        <w:rPr>
          <w:rFonts w:eastAsia="Aptos" w:cstheme="minorHAnsi"/>
          <w:i/>
          <w:iCs/>
        </w:rPr>
        <w:t>diskuze</w:t>
      </w:r>
      <w:proofErr w:type="gramEnd"/>
      <w:r w:rsidRPr="003B4CFC">
        <w:rPr>
          <w:rFonts w:eastAsia="Aptos" w:cstheme="minorHAnsi"/>
          <w:i/>
          <w:iCs/>
        </w:rPr>
        <w:t xml:space="preserve"> a sdílení zkušeností mezi pedagogy,“</w:t>
      </w:r>
      <w:r w:rsidRPr="00663C32">
        <w:rPr>
          <w:rFonts w:eastAsia="Aptos" w:cstheme="minorHAnsi"/>
        </w:rPr>
        <w:t xml:space="preserve"> doplňuje Jakub Brichta, </w:t>
      </w:r>
      <w:r w:rsidR="000007B8">
        <w:rPr>
          <w:rFonts w:eastAsia="Aptos" w:cstheme="minorHAnsi"/>
        </w:rPr>
        <w:t>lektor</w:t>
      </w:r>
      <w:r w:rsidRPr="00663C32">
        <w:rPr>
          <w:rFonts w:eastAsia="Aptos" w:cstheme="minorHAnsi"/>
        </w:rPr>
        <w:t xml:space="preserve"> seminářů.</w:t>
      </w:r>
    </w:p>
    <w:p w14:paraId="155A352A" w14:textId="77777777" w:rsidR="000D75CB" w:rsidRPr="00663C32" w:rsidRDefault="000D75CB" w:rsidP="003B4CFC">
      <w:pPr>
        <w:spacing w:after="0" w:line="240" w:lineRule="auto"/>
        <w:jc w:val="both"/>
        <w:rPr>
          <w:rFonts w:eastAsia="Aptos" w:cstheme="minorHAnsi"/>
        </w:rPr>
      </w:pPr>
    </w:p>
    <w:p w14:paraId="75A76FC6" w14:textId="039D4FFC" w:rsidR="00663C32" w:rsidRPr="00663C32" w:rsidRDefault="00663C32" w:rsidP="003B4CFC">
      <w:pPr>
        <w:spacing w:after="0" w:line="240" w:lineRule="auto"/>
        <w:jc w:val="both"/>
        <w:rPr>
          <w:rFonts w:eastAsia="Aptos" w:cstheme="minorHAnsi"/>
        </w:rPr>
      </w:pPr>
      <w:r w:rsidRPr="00663C32">
        <w:rPr>
          <w:rFonts w:eastAsia="Aptos" w:cstheme="minorHAnsi"/>
        </w:rPr>
        <w:t>Výukové materiály budou pedagogům k dispozici i v elektronické podobě. Zájemci je mohou zdarma na</w:t>
      </w:r>
      <w:r w:rsidR="00D720AC">
        <w:rPr>
          <w:rFonts w:eastAsia="Aptos" w:cstheme="minorHAnsi"/>
        </w:rPr>
        <w:t>jít</w:t>
      </w:r>
      <w:r w:rsidR="000D75CB">
        <w:rPr>
          <w:rFonts w:eastAsia="Aptos" w:cstheme="minorHAnsi"/>
        </w:rPr>
        <w:t xml:space="preserve"> </w:t>
      </w:r>
      <w:r w:rsidRPr="00663C32">
        <w:rPr>
          <w:rFonts w:eastAsia="Aptos" w:cstheme="minorHAnsi"/>
        </w:rPr>
        <w:t xml:space="preserve">na vzdělávacím portálu </w:t>
      </w:r>
      <w:hyperlink r:id="rId11" w:history="1">
        <w:r w:rsidRPr="00663C32">
          <w:rPr>
            <w:rStyle w:val="Hypertextovodkaz"/>
            <w:rFonts w:eastAsia="Aptos" w:cstheme="minorHAnsi"/>
          </w:rPr>
          <w:t>www.zazitles.cz</w:t>
        </w:r>
      </w:hyperlink>
      <w:r w:rsidRPr="00663C32">
        <w:rPr>
          <w:rFonts w:eastAsia="Aptos" w:cstheme="minorHAnsi"/>
        </w:rPr>
        <w:t xml:space="preserve">, který nabízí také další materiály, inspirace </w:t>
      </w:r>
      <w:r w:rsidR="000D75CB">
        <w:rPr>
          <w:rFonts w:eastAsia="Aptos" w:cstheme="minorHAnsi"/>
        </w:rPr>
        <w:br/>
      </w:r>
      <w:r w:rsidRPr="00663C32">
        <w:rPr>
          <w:rFonts w:eastAsia="Aptos" w:cstheme="minorHAnsi"/>
        </w:rPr>
        <w:t>a vzdělávací obsah zaměřený na les, lesní pedagogiku a lesní bioekonomiku.</w:t>
      </w:r>
    </w:p>
    <w:p w14:paraId="4F0CEDCD" w14:textId="0761CE79" w:rsidR="002E1F11" w:rsidRPr="008E0B10" w:rsidRDefault="00663C32" w:rsidP="003B4CFC">
      <w:pPr>
        <w:spacing w:after="0" w:line="240" w:lineRule="auto"/>
        <w:jc w:val="both"/>
        <w:rPr>
          <w:rFonts w:eastAsia="Aptos" w:cstheme="minorHAnsi"/>
        </w:rPr>
      </w:pPr>
      <w:r w:rsidRPr="00663C32">
        <w:rPr>
          <w:rFonts w:eastAsia="Aptos" w:cstheme="minorHAnsi"/>
        </w:rPr>
        <w:lastRenderedPageBreak/>
        <w:t xml:space="preserve">Realizátoři projektu věří, že vytvořené materiály budou využívány nejen účastníky seminářů, </w:t>
      </w:r>
      <w:r w:rsidR="000D75CB">
        <w:rPr>
          <w:rFonts w:eastAsia="Aptos" w:cstheme="minorHAnsi"/>
        </w:rPr>
        <w:br/>
      </w:r>
      <w:r w:rsidRPr="00663C32">
        <w:rPr>
          <w:rFonts w:eastAsia="Aptos" w:cstheme="minorHAnsi"/>
        </w:rPr>
        <w:t>ale postupně se rozšíří i mezi další pedagogy, kteří chtějí do výuky zařazovat aktuální témata spojená s</w:t>
      </w:r>
      <w:r w:rsidR="008E0B10">
        <w:rPr>
          <w:rFonts w:eastAsia="Aptos" w:cstheme="minorHAnsi"/>
        </w:rPr>
        <w:t> environmentálním vzděláváním</w:t>
      </w:r>
      <w:r w:rsidRPr="00663C32">
        <w:rPr>
          <w:rFonts w:eastAsia="Aptos" w:cstheme="minorHAnsi"/>
        </w:rPr>
        <w:t>.</w:t>
      </w:r>
    </w:p>
    <w:p w14:paraId="3FBFBA8B" w14:textId="77777777" w:rsidR="002E1F11" w:rsidRDefault="002E1F11" w:rsidP="003B4CFC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</w:rPr>
      </w:pPr>
    </w:p>
    <w:p w14:paraId="1A277DF9" w14:textId="68C83E9B" w:rsidR="00FF5FB1" w:rsidRPr="004941F0" w:rsidRDefault="00A400B8" w:rsidP="003B4CFC">
      <w:pPr>
        <w:shd w:val="clear" w:color="auto" w:fill="FFFFFF" w:themeFill="background1"/>
        <w:spacing w:after="0" w:line="240" w:lineRule="auto"/>
        <w:ind w:right="225"/>
        <w:jc w:val="both"/>
        <w:rPr>
          <w:rFonts w:eastAsia="Arial" w:cstheme="minorHAnsi"/>
          <w:b/>
          <w:bCs/>
          <w:color w:val="136945"/>
          <w:sz w:val="20"/>
          <w:szCs w:val="20"/>
        </w:rPr>
      </w:pPr>
      <w:r w:rsidRPr="004941F0">
        <w:rPr>
          <w:rFonts w:eastAsia="Aptos" w:cstheme="minorHAnsi"/>
          <w:b/>
          <w:bCs/>
          <w:sz w:val="20"/>
          <w:szCs w:val="20"/>
        </w:rPr>
        <w:t xml:space="preserve">Kontakt pro média: </w:t>
      </w:r>
      <w:r w:rsidR="004941F0">
        <w:rPr>
          <w:rFonts w:eastAsia="Aptos" w:cstheme="minorHAnsi"/>
          <w:b/>
          <w:bCs/>
          <w:sz w:val="20"/>
          <w:szCs w:val="20"/>
        </w:rPr>
        <w:tab/>
      </w:r>
      <w:r w:rsidR="0059510A" w:rsidRPr="00F668E0">
        <w:rPr>
          <w:rFonts w:eastAsia="Arial" w:cstheme="minorHAnsi"/>
          <w:b/>
          <w:bCs/>
          <w:color w:val="000000" w:themeColor="text1"/>
          <w:sz w:val="20"/>
          <w:szCs w:val="20"/>
        </w:rPr>
        <w:t xml:space="preserve">Ing. </w:t>
      </w:r>
      <w:r w:rsidR="00F668E0" w:rsidRPr="00F668E0">
        <w:rPr>
          <w:rFonts w:eastAsia="Arial" w:cstheme="minorHAnsi"/>
          <w:b/>
          <w:bCs/>
          <w:color w:val="000000" w:themeColor="text1"/>
          <w:sz w:val="20"/>
          <w:szCs w:val="20"/>
        </w:rPr>
        <w:t>Radim Löwe</w:t>
      </w:r>
      <w:r w:rsidR="00FF5FB1" w:rsidRPr="00F668E0">
        <w:rPr>
          <w:rFonts w:eastAsia="Arial" w:cstheme="minorHAnsi"/>
          <w:b/>
          <w:bCs/>
          <w:color w:val="000000" w:themeColor="text1"/>
          <w:sz w:val="20"/>
          <w:szCs w:val="20"/>
        </w:rPr>
        <w:t>, Ph.D.</w:t>
      </w:r>
    </w:p>
    <w:p w14:paraId="22B4BB62" w14:textId="56B221B1" w:rsidR="004941F0" w:rsidRDefault="00FF5FB1" w:rsidP="003B4CFC">
      <w:pPr>
        <w:spacing w:after="0" w:line="240" w:lineRule="auto"/>
        <w:ind w:left="1416" w:firstLine="708"/>
        <w:jc w:val="both"/>
        <w:rPr>
          <w:rFonts w:eastAsia="Times New Roman"/>
          <w:color w:val="000000"/>
          <w:sz w:val="20"/>
          <w:szCs w:val="20"/>
        </w:rPr>
      </w:pPr>
      <w:r w:rsidRPr="004941F0">
        <w:rPr>
          <w:rFonts w:eastAsia="Arial" w:cstheme="minorHAnsi"/>
          <w:sz w:val="20"/>
          <w:szCs w:val="20"/>
        </w:rPr>
        <w:t>e-mail:</w:t>
      </w:r>
      <w:r w:rsidRPr="004941F0">
        <w:rPr>
          <w:rFonts w:eastAsia="Arial" w:cstheme="minorHAnsi"/>
          <w:b/>
          <w:bCs/>
          <w:sz w:val="20"/>
          <w:szCs w:val="20"/>
        </w:rPr>
        <w:t xml:space="preserve"> </w:t>
      </w:r>
      <w:hyperlink r:id="rId12" w:history="1">
        <w:r w:rsidR="00F668E0" w:rsidRPr="00DE70F1">
          <w:rPr>
            <w:rStyle w:val="Hypertextovodkaz"/>
            <w:rFonts w:eastAsia="Times New Roman"/>
            <w:sz w:val="20"/>
            <w:szCs w:val="20"/>
          </w:rPr>
          <w:t>lowe@fld.czu.cz</w:t>
        </w:r>
      </w:hyperlink>
    </w:p>
    <w:p w14:paraId="27A8B53D" w14:textId="77777777" w:rsidR="002E1F11" w:rsidRDefault="002E1F11" w:rsidP="003B4CFC">
      <w:pPr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0111377F" w14:textId="64ECF39F" w:rsidR="00A400B8" w:rsidRDefault="00663C32" w:rsidP="003B4CFC">
      <w:pPr>
        <w:spacing w:after="0" w:line="240" w:lineRule="auto"/>
        <w:jc w:val="both"/>
        <w:rPr>
          <w:rFonts w:eastAsia="Aptos" w:cstheme="minorHAnsi"/>
          <w:b/>
          <w:bCs/>
        </w:rPr>
      </w:pPr>
      <w:r>
        <w:rPr>
          <w:rFonts w:eastAsia="Aptos" w:cstheme="minorHAnsi"/>
          <w:b/>
          <w:bCs/>
        </w:rPr>
        <w:t>Fotografie</w:t>
      </w:r>
      <w:r w:rsidR="00A400B8" w:rsidRPr="00223913">
        <w:rPr>
          <w:rFonts w:eastAsia="Aptos" w:cstheme="minorHAnsi"/>
          <w:b/>
          <w:bCs/>
        </w:rPr>
        <w:t xml:space="preserve"> k využití:</w:t>
      </w:r>
    </w:p>
    <w:p w14:paraId="74B21593" w14:textId="6B8F14E1" w:rsidR="008E0B10" w:rsidRPr="008E0B10" w:rsidRDefault="008E0B10" w:rsidP="003B4CFC">
      <w:pPr>
        <w:spacing w:after="0" w:line="240" w:lineRule="auto"/>
        <w:jc w:val="both"/>
        <w:rPr>
          <w:rFonts w:eastAsia="Aptos" w:cstheme="minorHAnsi"/>
        </w:rPr>
      </w:pPr>
      <w:r w:rsidRPr="008E0B10">
        <w:rPr>
          <w:rFonts w:eastAsia="Aptos" w:cstheme="minorHAnsi"/>
        </w:rPr>
        <w:t>Popisek: V rámci seminářů si učitelé vyzkoušeli konkrétní aktivity ze vzdělávacích modulů.</w:t>
      </w:r>
    </w:p>
    <w:p w14:paraId="6839B434" w14:textId="0805D35C" w:rsidR="00663C32" w:rsidRPr="00E71543" w:rsidRDefault="008E0B10" w:rsidP="003B4CFC">
      <w:pPr>
        <w:spacing w:after="0" w:line="240" w:lineRule="auto"/>
        <w:jc w:val="both"/>
        <w:rPr>
          <w:rFonts w:eastAsia="Aptos" w:cstheme="minorHAnsi"/>
        </w:rPr>
      </w:pPr>
      <w:r>
        <w:rPr>
          <w:rFonts w:eastAsia="Aptos" w:cstheme="minorHAnsi"/>
          <w:noProof/>
        </w:rPr>
        <w:drawing>
          <wp:inline distT="0" distB="0" distL="0" distR="0" wp14:anchorId="5FA53AC1" wp14:editId="66332AF7">
            <wp:extent cx="2734887" cy="3645131"/>
            <wp:effectExtent l="0" t="0" r="8890" b="0"/>
            <wp:docPr id="158556663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566636" name="Obrázek 158556663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887" cy="3645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ptos" w:cstheme="minorHAnsi"/>
          <w:noProof/>
        </w:rPr>
        <w:drawing>
          <wp:inline distT="0" distB="0" distL="0" distR="0" wp14:anchorId="628A1908" wp14:editId="54043F00">
            <wp:extent cx="2734887" cy="3645131"/>
            <wp:effectExtent l="0" t="0" r="8890" b="0"/>
            <wp:docPr id="124304195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041950" name="Obrázek 124304195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887" cy="3645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EDF96" w14:textId="5860C1BD" w:rsidR="00F668E0" w:rsidRPr="00223913" w:rsidRDefault="00F668E0" w:rsidP="003B4CFC">
      <w:pPr>
        <w:spacing w:after="0" w:line="240" w:lineRule="auto"/>
        <w:jc w:val="both"/>
        <w:rPr>
          <w:rFonts w:eastAsia="Aptos" w:cstheme="minorHAnsi"/>
          <w:b/>
          <w:bCs/>
        </w:rPr>
      </w:pPr>
    </w:p>
    <w:bookmarkEnd w:id="0"/>
    <w:p w14:paraId="2622CECE" w14:textId="77777777" w:rsidR="00721CF8" w:rsidRPr="00223913" w:rsidRDefault="00721CF8" w:rsidP="00D50D56">
      <w:pPr>
        <w:pBdr>
          <w:bottom w:val="single" w:sz="6" w:space="1" w:color="auto"/>
        </w:pBdr>
        <w:spacing w:after="0" w:line="240" w:lineRule="auto"/>
        <w:jc w:val="both"/>
        <w:rPr>
          <w:rFonts w:eastAsia="Times New Roman" w:cstheme="minorHAnsi"/>
          <w:b/>
          <w:noProof/>
          <w:sz w:val="20"/>
          <w:szCs w:val="20"/>
          <w:lang w:eastAsia="ar-SA"/>
        </w:rPr>
      </w:pPr>
    </w:p>
    <w:p w14:paraId="2DE4C957" w14:textId="77777777" w:rsidR="003B06DA" w:rsidRDefault="003B06DA" w:rsidP="003B4CFC">
      <w:pPr>
        <w:spacing w:after="0" w:line="240" w:lineRule="auto"/>
        <w:jc w:val="both"/>
        <w:rPr>
          <w:rFonts w:cstheme="minorHAnsi"/>
          <w:b/>
          <w:noProof/>
          <w:sz w:val="24"/>
          <w:szCs w:val="24"/>
          <w:lang w:eastAsia="ar-SA"/>
        </w:rPr>
      </w:pPr>
    </w:p>
    <w:p w14:paraId="292EFFA0" w14:textId="77777777" w:rsidR="008E0B10" w:rsidRDefault="008E0B10" w:rsidP="003B4CFC">
      <w:pPr>
        <w:spacing w:after="0" w:line="240" w:lineRule="auto"/>
        <w:jc w:val="both"/>
        <w:rPr>
          <w:rFonts w:ascii="Calibri" w:hAnsi="Calibri" w:cs="Calibri"/>
          <w:b/>
          <w:bCs/>
          <w:noProof/>
          <w:sz w:val="24"/>
          <w:szCs w:val="24"/>
          <w:lang w:eastAsia="ar-SA"/>
        </w:rPr>
      </w:pPr>
      <w:r w:rsidRPr="46211580">
        <w:rPr>
          <w:rFonts w:ascii="Calibri" w:hAnsi="Calibri" w:cs="Calibri"/>
          <w:b/>
          <w:bCs/>
          <w:noProof/>
          <w:sz w:val="24"/>
          <w:szCs w:val="24"/>
          <w:lang w:eastAsia="ar-SA"/>
        </w:rPr>
        <w:t xml:space="preserve">Česká zemědělská univerzita v Praze </w:t>
      </w:r>
    </w:p>
    <w:p w14:paraId="0B115F97" w14:textId="77777777" w:rsidR="008E0B10" w:rsidRDefault="008E0B10" w:rsidP="003B4CFC">
      <w:pPr>
        <w:pStyle w:val="Normlnweb"/>
        <w:spacing w:before="0" w:beforeAutospacing="0" w:after="0" w:afterAutospacing="0"/>
        <w:jc w:val="both"/>
        <w:rPr>
          <w:rFonts w:ascii="Calibri" w:hAnsi="Calibri" w:cs="Calibri"/>
          <w:noProof/>
          <w:sz w:val="20"/>
          <w:szCs w:val="20"/>
          <w:lang w:eastAsia="ar-SA"/>
        </w:rPr>
      </w:pPr>
      <w:r w:rsidRPr="46211580">
        <w:rPr>
          <w:rFonts w:ascii="Calibri" w:hAnsi="Calibri" w:cs="Calibri"/>
          <w:b/>
          <w:bCs/>
          <w:noProof/>
          <w:sz w:val="20"/>
          <w:szCs w:val="20"/>
          <w:lang w:eastAsia="ar-SA"/>
        </w:rPr>
        <w:t xml:space="preserve">ČZU v Praze </w:t>
      </w:r>
      <w:r w:rsidRPr="46211580">
        <w:rPr>
          <w:rFonts w:ascii="Calibri" w:hAnsi="Calibri" w:cs="Calibri"/>
          <w:noProof/>
          <w:sz w:val="20"/>
          <w:szCs w:val="20"/>
          <w:lang w:eastAsia="ar-SA"/>
        </w:rPr>
        <w:t xml:space="preserve">je čtvrtou až pátou největší univerzitou v ČR. Spojuje v sobě tradici s nejmodernějšími technologiemi, progresivní vědou a výzkumem v oblasti zemědělství a lesnictví, ekologie a životního prostředí, technologií a techniky, ekonomie a managementu. Moderně vybavené laboratoře se špičkovým zázemím a prosperující školní podniky umožňují kvalitní vzdělávání s možností osobního růstu včetně zapojení do vědeckých projektů doma i v zahraničí. </w:t>
      </w:r>
    </w:p>
    <w:p w14:paraId="348CDBC1" w14:textId="4512338A" w:rsidR="008E0B10" w:rsidRPr="007360BD" w:rsidRDefault="008E0B10" w:rsidP="003B4CFC">
      <w:pPr>
        <w:pStyle w:val="Normlnweb"/>
        <w:spacing w:before="0" w:beforeAutospacing="0" w:after="0" w:afterAutospacing="0"/>
        <w:jc w:val="both"/>
      </w:pPr>
      <w:r>
        <w:rPr>
          <w:rFonts w:ascii="Calibri" w:hAnsi="Calibri" w:cs="Calibri"/>
          <w:noProof/>
          <w:sz w:val="20"/>
          <w:szCs w:val="20"/>
          <w:lang w:eastAsia="ar-SA"/>
        </w:rPr>
        <w:t xml:space="preserve">Podle mezinárodních žebříčků univerzita patří k nejlepším dvěma a půl procentům na světě. </w:t>
      </w:r>
      <w:r w:rsidRPr="46211580">
        <w:rPr>
          <w:rFonts w:ascii="Calibri" w:hAnsi="Calibri" w:cs="Calibri"/>
          <w:color w:val="000000" w:themeColor="text1"/>
          <w:sz w:val="20"/>
          <w:szCs w:val="20"/>
        </w:rPr>
        <w:t xml:space="preserve">V nejnovějším žebříčku Times </w:t>
      </w:r>
      <w:proofErr w:type="spellStart"/>
      <w:r w:rsidRPr="46211580">
        <w:rPr>
          <w:rFonts w:ascii="Calibri" w:hAnsi="Calibri" w:cs="Calibri"/>
          <w:color w:val="000000" w:themeColor="text1"/>
          <w:sz w:val="20"/>
          <w:szCs w:val="20"/>
        </w:rPr>
        <w:t>Higher</w:t>
      </w:r>
      <w:proofErr w:type="spellEnd"/>
      <w:r w:rsidRPr="4621158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46211580">
        <w:rPr>
          <w:rFonts w:ascii="Calibri" w:hAnsi="Calibri" w:cs="Calibri"/>
          <w:color w:val="000000" w:themeColor="text1"/>
          <w:sz w:val="20"/>
          <w:szCs w:val="20"/>
        </w:rPr>
        <w:t>Education</w:t>
      </w:r>
      <w:proofErr w:type="spellEnd"/>
      <w:r w:rsidRPr="4621158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46211580">
        <w:rPr>
          <w:rFonts w:ascii="Calibri" w:hAnsi="Calibri" w:cs="Calibri"/>
          <w:color w:val="000000" w:themeColor="text1"/>
          <w:sz w:val="20"/>
          <w:szCs w:val="20"/>
        </w:rPr>
        <w:t>World</w:t>
      </w:r>
      <w:proofErr w:type="spellEnd"/>
      <w:r w:rsidRPr="46211580">
        <w:rPr>
          <w:rFonts w:ascii="Calibri" w:hAnsi="Calibri" w:cs="Calibri"/>
          <w:color w:val="000000" w:themeColor="text1"/>
          <w:sz w:val="20"/>
          <w:szCs w:val="20"/>
        </w:rPr>
        <w:t xml:space="preserve"> University </w:t>
      </w:r>
      <w:proofErr w:type="spellStart"/>
      <w:r w:rsidRPr="46211580">
        <w:rPr>
          <w:rFonts w:ascii="Calibri" w:hAnsi="Calibri" w:cs="Calibri"/>
          <w:color w:val="000000" w:themeColor="text1"/>
          <w:sz w:val="20"/>
          <w:szCs w:val="20"/>
        </w:rPr>
        <w:t>Rankings</w:t>
      </w:r>
      <w:proofErr w:type="spellEnd"/>
      <w:r>
        <w:rPr>
          <w:rFonts w:ascii="Calibri" w:hAnsi="Calibri" w:cs="Calibri"/>
          <w:color w:val="000000"/>
          <w:kern w:val="36"/>
          <w:sz w:val="20"/>
          <w:szCs w:val="20"/>
        </w:rPr>
        <w:t xml:space="preserve"> se ze třetího místa vyhoupla na druhou pozici mezi nejlepšími českými školami. V konkurenci světových univerzit si polepšila z </w:t>
      </w:r>
      <w:r w:rsidRPr="0087065F">
        <w:rPr>
          <w:rStyle w:val="Siln"/>
          <w:rFonts w:ascii="Calibri" w:eastAsiaTheme="majorEastAsia" w:hAnsi="Calibri" w:cs="Calibri"/>
          <w:b w:val="0"/>
          <w:bCs w:val="0"/>
          <w:color w:val="000000"/>
          <w:sz w:val="20"/>
          <w:szCs w:val="20"/>
          <w:shd w:val="clear" w:color="auto" w:fill="FFFFFF"/>
        </w:rPr>
        <w:t>801.–1000. místa v roce 2024 na</w:t>
      </w:r>
      <w:r w:rsidRPr="46211580">
        <w:rPr>
          <w:rStyle w:val="Siln"/>
          <w:rFonts w:ascii="Calibri" w:eastAsiaTheme="majorEastAsia" w:hAnsi="Calibri" w:cs="Calibri"/>
          <w:color w:val="000000"/>
          <w:sz w:val="20"/>
          <w:szCs w:val="20"/>
          <w:shd w:val="clear" w:color="auto" w:fill="FFFFFF"/>
        </w:rPr>
        <w:t xml:space="preserve"> současné </w:t>
      </w:r>
      <w:r w:rsidRPr="0087065F">
        <w:rPr>
          <w:rFonts w:ascii="Calibri" w:hAnsi="Calibri" w:cs="Calibri"/>
          <w:b/>
          <w:bCs/>
          <w:color w:val="000000"/>
          <w:kern w:val="36"/>
          <w:sz w:val="20"/>
          <w:szCs w:val="20"/>
        </w:rPr>
        <w:t>601.– 800.</w:t>
      </w:r>
      <w:r>
        <w:rPr>
          <w:rFonts w:ascii="Calibri" w:hAnsi="Calibri" w:cs="Calibri"/>
          <w:noProof/>
          <w:sz w:val="20"/>
          <w:szCs w:val="20"/>
          <w:lang w:eastAsia="ar-SA"/>
        </w:rPr>
        <w:t xml:space="preserve"> Podle žebříčku Academic Ranking of World Universities (tzv. Šanghajský žebříček) se v roce 2025 umístila na 801.–900. pozici na světě a na sdíleném čtvrtém až pátém místě z hodnocených univerzit v ČR. Také má jako jediná v ČR hned tři obory v první stovce a hlavní obor, Zemědělství a lesnictví, je na 28. místě mezi všemi univerzitami světa a na pátém v Evropě. Podle posledního měření žebříčku UI Green Metric World University Rankings je ČZU 31. nejekologičtější univerzitou na světě a první mezi českými univerzitami.</w:t>
      </w:r>
      <w:r>
        <w:t xml:space="preserve"> </w:t>
      </w:r>
    </w:p>
    <w:p w14:paraId="35217C58" w14:textId="48C5DFDA" w:rsidR="00BC05A0" w:rsidRPr="00223913" w:rsidRDefault="00BC05A0" w:rsidP="003B4CFC">
      <w:pPr>
        <w:pStyle w:val="Zpat"/>
        <w:pBdr>
          <w:bottom w:val="single" w:sz="6" w:space="1" w:color="auto"/>
        </w:pBdr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3D5DE359" w14:textId="77777777" w:rsidR="00BC05A0" w:rsidRPr="00223913" w:rsidRDefault="00BC05A0" w:rsidP="003B4CFC">
      <w:pPr>
        <w:spacing w:after="0" w:line="240" w:lineRule="auto"/>
        <w:jc w:val="both"/>
        <w:rPr>
          <w:rFonts w:cstheme="minorHAnsi"/>
          <w:b/>
          <w:noProof/>
          <w:sz w:val="18"/>
          <w:szCs w:val="18"/>
        </w:rPr>
      </w:pPr>
    </w:p>
    <w:sectPr w:rsidR="00BC05A0" w:rsidRPr="00223913" w:rsidSect="00504549">
      <w:headerReference w:type="default" r:id="rId15"/>
      <w:headerReference w:type="first" r:id="rId16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E9E8" w14:textId="77777777" w:rsidR="007C76D7" w:rsidRDefault="007C76D7" w:rsidP="00091D49">
      <w:r>
        <w:separator/>
      </w:r>
    </w:p>
  </w:endnote>
  <w:endnote w:type="continuationSeparator" w:id="0">
    <w:p w14:paraId="5F5401AA" w14:textId="77777777" w:rsidR="007C76D7" w:rsidRDefault="007C76D7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Roboto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B958C" w14:textId="77777777" w:rsidR="007C76D7" w:rsidRDefault="007C76D7" w:rsidP="00091D49">
      <w:r>
        <w:separator/>
      </w:r>
    </w:p>
  </w:footnote>
  <w:footnote w:type="continuationSeparator" w:id="0">
    <w:p w14:paraId="1C48F6A1" w14:textId="77777777" w:rsidR="007C76D7" w:rsidRDefault="007C76D7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5BA24" w14:textId="77777777" w:rsidR="00091D49" w:rsidRPr="00091D49" w:rsidRDefault="00000000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anchorId="4789A711" wp14:editId="06DB1092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55519" w14:textId="407F3388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27B86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89A711" id="Obdélník 12" o:spid="_x0000_s1027" style="position:absolute;margin-left:6.1pt;margin-top:0;width:57.3pt;height:25.95pt;z-index:25165875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8655519" w14:textId="407F3388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27B86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1D1758E7" wp14:editId="23BA61AC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19A50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041CF76" wp14:editId="37C0C2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0860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87CA4"/>
    <w:multiLevelType w:val="multilevel"/>
    <w:tmpl w:val="04F6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EC410A"/>
    <w:multiLevelType w:val="hybridMultilevel"/>
    <w:tmpl w:val="AD287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03732">
    <w:abstractNumId w:val="1"/>
  </w:num>
  <w:num w:numId="2" w16cid:durableId="1985115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SxsDAwNjM0MDA1NbdQ0lEKTi0uzszPAykwNK4FAG50VnktAAAA"/>
  </w:docVars>
  <w:rsids>
    <w:rsidRoot w:val="0054732D"/>
    <w:rsid w:val="000007B8"/>
    <w:rsid w:val="00002CE3"/>
    <w:rsid w:val="0002021A"/>
    <w:rsid w:val="00021EC2"/>
    <w:rsid w:val="00025713"/>
    <w:rsid w:val="000317B3"/>
    <w:rsid w:val="000403C6"/>
    <w:rsid w:val="00044C17"/>
    <w:rsid w:val="000470B0"/>
    <w:rsid w:val="00055E38"/>
    <w:rsid w:val="0006091C"/>
    <w:rsid w:val="000613C5"/>
    <w:rsid w:val="00071E4A"/>
    <w:rsid w:val="000768FD"/>
    <w:rsid w:val="00080B21"/>
    <w:rsid w:val="00081D13"/>
    <w:rsid w:val="00083731"/>
    <w:rsid w:val="00091D49"/>
    <w:rsid w:val="000A00B4"/>
    <w:rsid w:val="000B1A96"/>
    <w:rsid w:val="000B3C1B"/>
    <w:rsid w:val="000B44D4"/>
    <w:rsid w:val="000B7A4B"/>
    <w:rsid w:val="000C4775"/>
    <w:rsid w:val="000D7341"/>
    <w:rsid w:val="000D75CB"/>
    <w:rsid w:val="000E3B01"/>
    <w:rsid w:val="000E7EA4"/>
    <w:rsid w:val="0010003C"/>
    <w:rsid w:val="00105019"/>
    <w:rsid w:val="0012168E"/>
    <w:rsid w:val="00152544"/>
    <w:rsid w:val="00163108"/>
    <w:rsid w:val="00184B78"/>
    <w:rsid w:val="001A0294"/>
    <w:rsid w:val="001A6C13"/>
    <w:rsid w:val="001A78ED"/>
    <w:rsid w:val="001B55E6"/>
    <w:rsid w:val="001C53CC"/>
    <w:rsid w:val="001C7C45"/>
    <w:rsid w:val="001D6585"/>
    <w:rsid w:val="001F2E81"/>
    <w:rsid w:val="001F66E7"/>
    <w:rsid w:val="00207426"/>
    <w:rsid w:val="00211D73"/>
    <w:rsid w:val="00223482"/>
    <w:rsid w:val="00223913"/>
    <w:rsid w:val="00233EB6"/>
    <w:rsid w:val="00234401"/>
    <w:rsid w:val="00234514"/>
    <w:rsid w:val="00237BBD"/>
    <w:rsid w:val="00244A6D"/>
    <w:rsid w:val="00246DE0"/>
    <w:rsid w:val="00266416"/>
    <w:rsid w:val="002672A8"/>
    <w:rsid w:val="00271261"/>
    <w:rsid w:val="00273AC4"/>
    <w:rsid w:val="0028135A"/>
    <w:rsid w:val="00294F11"/>
    <w:rsid w:val="002B1B88"/>
    <w:rsid w:val="002B42AD"/>
    <w:rsid w:val="002B4BD4"/>
    <w:rsid w:val="002C1FDE"/>
    <w:rsid w:val="002C4DA4"/>
    <w:rsid w:val="002C7F43"/>
    <w:rsid w:val="002D08F7"/>
    <w:rsid w:val="002D1041"/>
    <w:rsid w:val="002D4D79"/>
    <w:rsid w:val="002D4EED"/>
    <w:rsid w:val="002E1F11"/>
    <w:rsid w:val="002E7EC2"/>
    <w:rsid w:val="002F4B58"/>
    <w:rsid w:val="0030037B"/>
    <w:rsid w:val="0030199A"/>
    <w:rsid w:val="00304D66"/>
    <w:rsid w:val="003328A5"/>
    <w:rsid w:val="0033456A"/>
    <w:rsid w:val="0035063B"/>
    <w:rsid w:val="00362159"/>
    <w:rsid w:val="00383B04"/>
    <w:rsid w:val="00383E79"/>
    <w:rsid w:val="00396F3A"/>
    <w:rsid w:val="003A4444"/>
    <w:rsid w:val="003A4AB7"/>
    <w:rsid w:val="003A5A15"/>
    <w:rsid w:val="003B06DA"/>
    <w:rsid w:val="003B0CD8"/>
    <w:rsid w:val="003B4CFC"/>
    <w:rsid w:val="003C1DE0"/>
    <w:rsid w:val="003D4AD9"/>
    <w:rsid w:val="004120B6"/>
    <w:rsid w:val="00415759"/>
    <w:rsid w:val="004312D1"/>
    <w:rsid w:val="00433020"/>
    <w:rsid w:val="00435844"/>
    <w:rsid w:val="00446978"/>
    <w:rsid w:val="00447FEF"/>
    <w:rsid w:val="004547AF"/>
    <w:rsid w:val="00456913"/>
    <w:rsid w:val="004677B0"/>
    <w:rsid w:val="00475684"/>
    <w:rsid w:val="00477AF9"/>
    <w:rsid w:val="004813C7"/>
    <w:rsid w:val="00483301"/>
    <w:rsid w:val="00484012"/>
    <w:rsid w:val="004941F0"/>
    <w:rsid w:val="00495386"/>
    <w:rsid w:val="00495B75"/>
    <w:rsid w:val="004A5D2E"/>
    <w:rsid w:val="004B4D85"/>
    <w:rsid w:val="004B6C57"/>
    <w:rsid w:val="004B6F9F"/>
    <w:rsid w:val="004D6F7C"/>
    <w:rsid w:val="004F3094"/>
    <w:rsid w:val="00504549"/>
    <w:rsid w:val="00514708"/>
    <w:rsid w:val="0054254F"/>
    <w:rsid w:val="0054732D"/>
    <w:rsid w:val="00566C51"/>
    <w:rsid w:val="00585ACA"/>
    <w:rsid w:val="00594D10"/>
    <w:rsid w:val="0059510A"/>
    <w:rsid w:val="00595485"/>
    <w:rsid w:val="00596295"/>
    <w:rsid w:val="005B0812"/>
    <w:rsid w:val="005B157F"/>
    <w:rsid w:val="005C06E2"/>
    <w:rsid w:val="005C4003"/>
    <w:rsid w:val="005C42FE"/>
    <w:rsid w:val="005C55B9"/>
    <w:rsid w:val="005C7E99"/>
    <w:rsid w:val="005D09CC"/>
    <w:rsid w:val="005D6DD1"/>
    <w:rsid w:val="005F0305"/>
    <w:rsid w:val="005F18BC"/>
    <w:rsid w:val="005F1EBC"/>
    <w:rsid w:val="00610142"/>
    <w:rsid w:val="00611A38"/>
    <w:rsid w:val="00637A19"/>
    <w:rsid w:val="00653777"/>
    <w:rsid w:val="00660342"/>
    <w:rsid w:val="00663C32"/>
    <w:rsid w:val="006A07FC"/>
    <w:rsid w:val="006B2B32"/>
    <w:rsid w:val="006B7314"/>
    <w:rsid w:val="006C24F3"/>
    <w:rsid w:val="006D3EF6"/>
    <w:rsid w:val="006E186F"/>
    <w:rsid w:val="006E25FE"/>
    <w:rsid w:val="006F6E6C"/>
    <w:rsid w:val="006F79E9"/>
    <w:rsid w:val="007005C0"/>
    <w:rsid w:val="00710BE9"/>
    <w:rsid w:val="00717FED"/>
    <w:rsid w:val="00721CF8"/>
    <w:rsid w:val="007274C5"/>
    <w:rsid w:val="00741F15"/>
    <w:rsid w:val="00742E7A"/>
    <w:rsid w:val="007520ED"/>
    <w:rsid w:val="00765A56"/>
    <w:rsid w:val="00765AC0"/>
    <w:rsid w:val="00766917"/>
    <w:rsid w:val="00782186"/>
    <w:rsid w:val="007826A4"/>
    <w:rsid w:val="00791340"/>
    <w:rsid w:val="00797664"/>
    <w:rsid w:val="007A3EE7"/>
    <w:rsid w:val="007B6389"/>
    <w:rsid w:val="007B73A3"/>
    <w:rsid w:val="007C4E9D"/>
    <w:rsid w:val="007C76D7"/>
    <w:rsid w:val="007E4854"/>
    <w:rsid w:val="007F6685"/>
    <w:rsid w:val="0080406E"/>
    <w:rsid w:val="008351A0"/>
    <w:rsid w:val="0083577A"/>
    <w:rsid w:val="0084244A"/>
    <w:rsid w:val="008527BB"/>
    <w:rsid w:val="00874282"/>
    <w:rsid w:val="0088493E"/>
    <w:rsid w:val="00890170"/>
    <w:rsid w:val="008A4CA1"/>
    <w:rsid w:val="008D54FA"/>
    <w:rsid w:val="008E0B10"/>
    <w:rsid w:val="008E16DE"/>
    <w:rsid w:val="008E48FB"/>
    <w:rsid w:val="008E506F"/>
    <w:rsid w:val="008E78E2"/>
    <w:rsid w:val="008F4490"/>
    <w:rsid w:val="009129C7"/>
    <w:rsid w:val="00920FD9"/>
    <w:rsid w:val="00922454"/>
    <w:rsid w:val="00926D12"/>
    <w:rsid w:val="009431F6"/>
    <w:rsid w:val="00945FA4"/>
    <w:rsid w:val="00950709"/>
    <w:rsid w:val="00952D68"/>
    <w:rsid w:val="0095401A"/>
    <w:rsid w:val="009563FA"/>
    <w:rsid w:val="00961E77"/>
    <w:rsid w:val="00974471"/>
    <w:rsid w:val="009765B4"/>
    <w:rsid w:val="00982B1A"/>
    <w:rsid w:val="009958AC"/>
    <w:rsid w:val="009A553C"/>
    <w:rsid w:val="009B6604"/>
    <w:rsid w:val="009C6E4C"/>
    <w:rsid w:val="009D0902"/>
    <w:rsid w:val="009D1A6D"/>
    <w:rsid w:val="00A04604"/>
    <w:rsid w:val="00A139BB"/>
    <w:rsid w:val="00A158E2"/>
    <w:rsid w:val="00A15EF2"/>
    <w:rsid w:val="00A25486"/>
    <w:rsid w:val="00A257EE"/>
    <w:rsid w:val="00A25EBB"/>
    <w:rsid w:val="00A400B8"/>
    <w:rsid w:val="00A42138"/>
    <w:rsid w:val="00A422C0"/>
    <w:rsid w:val="00A6243C"/>
    <w:rsid w:val="00A70055"/>
    <w:rsid w:val="00A87860"/>
    <w:rsid w:val="00A9400E"/>
    <w:rsid w:val="00AA0170"/>
    <w:rsid w:val="00AE155F"/>
    <w:rsid w:val="00AE75A9"/>
    <w:rsid w:val="00B07A8D"/>
    <w:rsid w:val="00B1141B"/>
    <w:rsid w:val="00B138DE"/>
    <w:rsid w:val="00B23345"/>
    <w:rsid w:val="00B3289F"/>
    <w:rsid w:val="00B33E30"/>
    <w:rsid w:val="00B36792"/>
    <w:rsid w:val="00B3724F"/>
    <w:rsid w:val="00B44314"/>
    <w:rsid w:val="00B50DF4"/>
    <w:rsid w:val="00B53E3B"/>
    <w:rsid w:val="00BC05A0"/>
    <w:rsid w:val="00BC32DD"/>
    <w:rsid w:val="00BD21E3"/>
    <w:rsid w:val="00BE7C25"/>
    <w:rsid w:val="00BF19B4"/>
    <w:rsid w:val="00C03FFF"/>
    <w:rsid w:val="00C052D4"/>
    <w:rsid w:val="00C14AAB"/>
    <w:rsid w:val="00C16CF9"/>
    <w:rsid w:val="00C50C78"/>
    <w:rsid w:val="00C610A4"/>
    <w:rsid w:val="00C64FA5"/>
    <w:rsid w:val="00C67F36"/>
    <w:rsid w:val="00C804AA"/>
    <w:rsid w:val="00C83A02"/>
    <w:rsid w:val="00CA0D5F"/>
    <w:rsid w:val="00CA19EE"/>
    <w:rsid w:val="00CA6C72"/>
    <w:rsid w:val="00CB5202"/>
    <w:rsid w:val="00CB674A"/>
    <w:rsid w:val="00CD33FB"/>
    <w:rsid w:val="00CD3562"/>
    <w:rsid w:val="00CD62EE"/>
    <w:rsid w:val="00CE3066"/>
    <w:rsid w:val="00CE3A9C"/>
    <w:rsid w:val="00D17228"/>
    <w:rsid w:val="00D27B86"/>
    <w:rsid w:val="00D50D56"/>
    <w:rsid w:val="00D5212E"/>
    <w:rsid w:val="00D6496E"/>
    <w:rsid w:val="00D7105E"/>
    <w:rsid w:val="00D720AC"/>
    <w:rsid w:val="00D765CD"/>
    <w:rsid w:val="00D822F6"/>
    <w:rsid w:val="00D8600F"/>
    <w:rsid w:val="00D9054D"/>
    <w:rsid w:val="00DA1DC5"/>
    <w:rsid w:val="00DA1F12"/>
    <w:rsid w:val="00DA2C0F"/>
    <w:rsid w:val="00DB4489"/>
    <w:rsid w:val="00DB754B"/>
    <w:rsid w:val="00DC51A9"/>
    <w:rsid w:val="00DD0D0C"/>
    <w:rsid w:val="00DE53F0"/>
    <w:rsid w:val="00DE552A"/>
    <w:rsid w:val="00DF20F4"/>
    <w:rsid w:val="00E02E38"/>
    <w:rsid w:val="00E22B7D"/>
    <w:rsid w:val="00E36472"/>
    <w:rsid w:val="00E36C7B"/>
    <w:rsid w:val="00E4470A"/>
    <w:rsid w:val="00E5195E"/>
    <w:rsid w:val="00E60AA0"/>
    <w:rsid w:val="00E7082C"/>
    <w:rsid w:val="00E71543"/>
    <w:rsid w:val="00E73C6E"/>
    <w:rsid w:val="00E75D98"/>
    <w:rsid w:val="00E8491B"/>
    <w:rsid w:val="00E85136"/>
    <w:rsid w:val="00E866B2"/>
    <w:rsid w:val="00E93A0E"/>
    <w:rsid w:val="00E93C02"/>
    <w:rsid w:val="00E94A36"/>
    <w:rsid w:val="00E97B31"/>
    <w:rsid w:val="00EA357E"/>
    <w:rsid w:val="00EF2396"/>
    <w:rsid w:val="00F178E2"/>
    <w:rsid w:val="00F231ED"/>
    <w:rsid w:val="00F23B98"/>
    <w:rsid w:val="00F330B5"/>
    <w:rsid w:val="00F3648B"/>
    <w:rsid w:val="00F457F9"/>
    <w:rsid w:val="00F55F40"/>
    <w:rsid w:val="00F668E0"/>
    <w:rsid w:val="00F71FC7"/>
    <w:rsid w:val="00F74601"/>
    <w:rsid w:val="00F86632"/>
    <w:rsid w:val="00F86804"/>
    <w:rsid w:val="00FA054C"/>
    <w:rsid w:val="00FA6D4B"/>
    <w:rsid w:val="00FB2037"/>
    <w:rsid w:val="00FB3FDC"/>
    <w:rsid w:val="00FC13A8"/>
    <w:rsid w:val="00FD3E56"/>
    <w:rsid w:val="00FE4403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BCCAC"/>
  <w15:chartTrackingRefBased/>
  <w15:docId w15:val="{9E11931E-A030-4DBB-9EA0-E89F0B00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32D"/>
    <w:rPr>
      <w:rFonts w:eastAsiaTheme="minorHAnsi"/>
    </w:rPr>
  </w:style>
  <w:style w:type="paragraph" w:styleId="Nadpis1">
    <w:name w:val="heading 1"/>
    <w:basedOn w:val="Normln"/>
    <w:next w:val="Normln"/>
    <w:link w:val="Nadpis1Char"/>
    <w:uiPriority w:val="9"/>
    <w:rsid w:val="00F668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3F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Roboto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pPr>
      <w:spacing w:after="0" w:line="240" w:lineRule="auto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spacing w:after="0" w:line="240" w:lineRule="auto"/>
      <w:jc w:val="right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paragraph" w:customStyle="1" w:styleId="paragraph">
    <w:name w:val="paragraph"/>
    <w:basedOn w:val="Normln"/>
    <w:rsid w:val="0054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4732D"/>
  </w:style>
  <w:style w:type="character" w:styleId="Hypertextovodkaz">
    <w:name w:val="Hyperlink"/>
    <w:uiPriority w:val="99"/>
    <w:rsid w:val="001B55E6"/>
    <w:rPr>
      <w:color w:val="0000FF"/>
      <w:u w:val="single"/>
    </w:rPr>
  </w:style>
  <w:style w:type="character" w:customStyle="1" w:styleId="jlqj4b">
    <w:name w:val="jlqj4b"/>
    <w:basedOn w:val="Standardnpsmoodstavce"/>
    <w:rsid w:val="006E186F"/>
  </w:style>
  <w:style w:type="paragraph" w:customStyle="1" w:styleId="Bezmezertun">
    <w:name w:val="Bez mezer tučně"/>
    <w:basedOn w:val="Bezmezer"/>
    <w:link w:val="BezmezertunChar"/>
    <w:uiPriority w:val="1"/>
    <w:qFormat/>
    <w:rsid w:val="006E186F"/>
    <w:pPr>
      <w:tabs>
        <w:tab w:val="left" w:pos="4423"/>
      </w:tabs>
      <w:spacing w:line="320" w:lineRule="exact"/>
      <w:jc w:val="both"/>
    </w:pPr>
    <w:rPr>
      <w:rFonts w:ascii="Times New Roman" w:hAnsi="Times New Roman" w:cs="Times New Roman"/>
      <w:b/>
      <w:lang w:val="cs-CZ"/>
    </w:rPr>
  </w:style>
  <w:style w:type="character" w:customStyle="1" w:styleId="BezmezertunChar">
    <w:name w:val="Bez mezer tučně Char"/>
    <w:basedOn w:val="Standardnpsmoodstavce"/>
    <w:link w:val="Bezmezertun"/>
    <w:uiPriority w:val="1"/>
    <w:rsid w:val="006E186F"/>
    <w:rPr>
      <w:rFonts w:ascii="Times New Roman" w:eastAsiaTheme="minorHAnsi" w:hAnsi="Times New Roman" w:cs="Times New Roman"/>
      <w:b/>
    </w:rPr>
  </w:style>
  <w:style w:type="paragraph" w:styleId="Bezmezer">
    <w:name w:val="No Spacing"/>
    <w:uiPriority w:val="1"/>
    <w:rsid w:val="006E186F"/>
    <w:pPr>
      <w:spacing w:after="0" w:line="240" w:lineRule="auto"/>
    </w:pPr>
    <w:rPr>
      <w:rFonts w:eastAsiaTheme="minorHAnsi"/>
      <w:lang w:val="en-US"/>
    </w:rPr>
  </w:style>
  <w:style w:type="character" w:customStyle="1" w:styleId="self-citation-authors">
    <w:name w:val="self-citation-authors"/>
    <w:basedOn w:val="Standardnpsmoodstavce"/>
    <w:rsid w:val="0030199A"/>
  </w:style>
  <w:style w:type="character" w:customStyle="1" w:styleId="self-citation-year">
    <w:name w:val="self-citation-year"/>
    <w:basedOn w:val="Standardnpsmoodstavce"/>
    <w:rsid w:val="0030199A"/>
  </w:style>
  <w:style w:type="character" w:customStyle="1" w:styleId="self-citation-title">
    <w:name w:val="self-citation-title"/>
    <w:basedOn w:val="Standardnpsmoodstavce"/>
    <w:rsid w:val="0030199A"/>
  </w:style>
  <w:style w:type="character" w:customStyle="1" w:styleId="self-citation-journal">
    <w:name w:val="self-citation-journal"/>
    <w:basedOn w:val="Standardnpsmoodstavce"/>
    <w:rsid w:val="0030199A"/>
  </w:style>
  <w:style w:type="character" w:customStyle="1" w:styleId="self-citation-volume">
    <w:name w:val="self-citation-volume"/>
    <w:basedOn w:val="Standardnpsmoodstavce"/>
    <w:rsid w:val="0030199A"/>
  </w:style>
  <w:style w:type="character" w:customStyle="1" w:styleId="self-citation-elocation">
    <w:name w:val="self-citation-elocation"/>
    <w:basedOn w:val="Standardnpsmoodstavce"/>
    <w:rsid w:val="0030199A"/>
  </w:style>
  <w:style w:type="character" w:styleId="Odkaznakoment">
    <w:name w:val="annotation reference"/>
    <w:basedOn w:val="Standardnpsmoodstavce"/>
    <w:uiPriority w:val="99"/>
    <w:semiHidden/>
    <w:unhideWhenUsed/>
    <w:rsid w:val="000317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17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17B3"/>
    <w:rPr>
      <w:rFonts w:eastAsia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17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17B3"/>
    <w:rPr>
      <w:rFonts w:eastAsiaTheme="minorHAns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2FE"/>
    <w:rPr>
      <w:rFonts w:ascii="Segoe UI" w:eastAsiaTheme="minorHAnsi" w:hAnsi="Segoe UI" w:cs="Segoe UI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29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29C7"/>
    <w:rPr>
      <w:rFonts w:ascii="Courier New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9129C7"/>
  </w:style>
  <w:style w:type="paragraph" w:styleId="Revize">
    <w:name w:val="Revision"/>
    <w:hidden/>
    <w:uiPriority w:val="99"/>
    <w:semiHidden/>
    <w:rsid w:val="00C50C78"/>
    <w:pPr>
      <w:spacing w:after="0" w:line="240" w:lineRule="auto"/>
    </w:pPr>
    <w:rPr>
      <w:rFonts w:eastAsiaTheme="minorHAnsi"/>
    </w:rPr>
  </w:style>
  <w:style w:type="paragraph" w:styleId="Odstavecseseznamem">
    <w:name w:val="List Paragraph"/>
    <w:basedOn w:val="Normln"/>
    <w:uiPriority w:val="34"/>
    <w:rsid w:val="00566C5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03F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C03FF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27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  <w14:ligatures w14:val="standardContextual"/>
    </w:rPr>
  </w:style>
  <w:style w:type="character" w:customStyle="1" w:styleId="Nadpis1Char">
    <w:name w:val="Nadpis 1 Char"/>
    <w:basedOn w:val="Standardnpsmoodstavce"/>
    <w:link w:val="Nadpis1"/>
    <w:uiPriority w:val="9"/>
    <w:rsid w:val="00F66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8E0B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9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14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94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43071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8603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2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05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35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28319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4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62335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4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owe@fld.czu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azitles.cz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LD\CZU_FLD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D0960548AFCD4EB41B578613ADA16E" ma:contentTypeVersion="14" ma:contentTypeDescription="Vytvoří nový dokument" ma:contentTypeScope="" ma:versionID="a7c439ab92a44f8d09d3bc9271e1760c">
  <xsd:schema xmlns:xsd="http://www.w3.org/2001/XMLSchema" xmlns:xs="http://www.w3.org/2001/XMLSchema" xmlns:p="http://schemas.microsoft.com/office/2006/metadata/properties" xmlns:ns3="7d8f78a8-3e8c-46c4-a674-241ded5fd089" xmlns:ns4="09b9169d-0b74-430f-9e30-55d1bb7efd0c" targetNamespace="http://schemas.microsoft.com/office/2006/metadata/properties" ma:root="true" ma:fieldsID="35e908dafa5de65002f58f8f0033fe5f" ns3:_="" ns4:_="">
    <xsd:import namespace="7d8f78a8-3e8c-46c4-a674-241ded5fd089"/>
    <xsd:import namespace="09b9169d-0b74-430f-9e30-55d1bb7efd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f78a8-3e8c-46c4-a674-241ded5fd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9169d-0b74-430f-9e30-55d1bb7efd0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E032B-F00E-458B-97A6-9F8E89275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f78a8-3e8c-46c4-a674-241ded5fd089"/>
    <ds:schemaRef ds:uri="09b9169d-0b74-430f-9e30-55d1bb7ef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5C54E1-8E3A-4816-A059-F80E3A4FF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CF4AC-28C1-494C-99E0-1D3DC280E9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640D6D-1769-4962-84A0-6846B5C262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CZU_FLD_Tiskova zprava</Template>
  <TotalTime>77</TotalTime>
  <Pages>2</Pages>
  <Words>753</Words>
  <Characters>4445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Löwe Radim</cp:lastModifiedBy>
  <cp:revision>7</cp:revision>
  <cp:lastPrinted>2021-11-22T09:28:00Z</cp:lastPrinted>
  <dcterms:created xsi:type="dcterms:W3CDTF">2026-06-01T08:11:00Z</dcterms:created>
  <dcterms:modified xsi:type="dcterms:W3CDTF">2026-06-01T09:09:00Z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0x010100F8D0960548AFCD4EB41B578613ADA16E</vt:lpwstr>
  </property>
</Properties>
</file>